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E5" w:rsidRPr="00173EE5" w:rsidRDefault="00173EE5" w:rsidP="00173EE5">
      <w:pPr>
        <w:jc w:val="right"/>
        <w:rPr>
          <w:rStyle w:val="a3"/>
          <w:rFonts w:ascii="Times New Roman" w:hAnsi="Times New Roman" w:cs="Times New Roman"/>
          <w:i w:val="0"/>
        </w:rPr>
      </w:pPr>
    </w:p>
    <w:p w:rsidR="00173EE5" w:rsidRPr="00173EE5" w:rsidRDefault="00173EE5" w:rsidP="00173EE5">
      <w:pPr>
        <w:jc w:val="right"/>
        <w:rPr>
          <w:rStyle w:val="a3"/>
          <w:rFonts w:ascii="Times New Roman" w:hAnsi="Times New Roman" w:cs="Times New Roman"/>
          <w:b/>
          <w:i w:val="0"/>
        </w:rPr>
      </w:pPr>
      <w:r w:rsidRPr="00173EE5">
        <w:rPr>
          <w:rStyle w:val="a3"/>
          <w:rFonts w:ascii="Times New Roman" w:hAnsi="Times New Roman" w:cs="Times New Roman"/>
          <w:b/>
          <w:i w:val="0"/>
        </w:rPr>
        <w:t xml:space="preserve">                                              </w:t>
      </w:r>
      <w:r>
        <w:rPr>
          <w:rStyle w:val="a3"/>
          <w:rFonts w:ascii="Times New Roman" w:hAnsi="Times New Roman" w:cs="Times New Roman"/>
          <w:b/>
          <w:i w:val="0"/>
        </w:rPr>
        <w:t xml:space="preserve">                            </w:t>
      </w:r>
      <w:r w:rsidRPr="00173EE5">
        <w:rPr>
          <w:rStyle w:val="a3"/>
          <w:rFonts w:ascii="Times New Roman" w:hAnsi="Times New Roman" w:cs="Times New Roman"/>
          <w:b/>
          <w:i w:val="0"/>
        </w:rPr>
        <w:t xml:space="preserve">  </w:t>
      </w:r>
      <w:proofErr w:type="spellStart"/>
      <w:r w:rsidRPr="00173EE5">
        <w:rPr>
          <w:rStyle w:val="a3"/>
          <w:rFonts w:ascii="Times New Roman" w:hAnsi="Times New Roman" w:cs="Times New Roman"/>
          <w:b/>
          <w:i w:val="0"/>
        </w:rPr>
        <w:t>Бекітемін</w:t>
      </w:r>
      <w:proofErr w:type="spellEnd"/>
      <w:r w:rsidRPr="00173EE5">
        <w:rPr>
          <w:rStyle w:val="a3"/>
          <w:rFonts w:ascii="Times New Roman" w:hAnsi="Times New Roman" w:cs="Times New Roman"/>
          <w:b/>
          <w:i w:val="0"/>
        </w:rPr>
        <w:t>:</w:t>
      </w:r>
    </w:p>
    <w:p w:rsidR="00173EE5" w:rsidRPr="00173EE5" w:rsidRDefault="00173EE5" w:rsidP="00173EE5">
      <w:pPr>
        <w:jc w:val="right"/>
        <w:rPr>
          <w:rStyle w:val="a3"/>
          <w:rFonts w:ascii="Times New Roman" w:hAnsi="Times New Roman" w:cs="Times New Roman"/>
          <w:b/>
          <w:i w:val="0"/>
        </w:rPr>
      </w:pPr>
      <w:r w:rsidRPr="00173EE5">
        <w:rPr>
          <w:rStyle w:val="a3"/>
          <w:rFonts w:ascii="Times New Roman" w:hAnsi="Times New Roman" w:cs="Times New Roman"/>
          <w:b/>
          <w:i w:val="0"/>
        </w:rPr>
        <w:t xml:space="preserve">                                                               </w:t>
      </w:r>
      <w:proofErr w:type="spellStart"/>
      <w:r w:rsidRPr="00173EE5">
        <w:rPr>
          <w:rStyle w:val="a3"/>
          <w:rFonts w:ascii="Times New Roman" w:hAnsi="Times New Roman" w:cs="Times New Roman"/>
          <w:b/>
          <w:i w:val="0"/>
        </w:rPr>
        <w:t>Мектеп</w:t>
      </w:r>
      <w:proofErr w:type="spellEnd"/>
      <w:r w:rsidRPr="00173EE5">
        <w:rPr>
          <w:rStyle w:val="a3"/>
          <w:rFonts w:ascii="Times New Roman" w:hAnsi="Times New Roman" w:cs="Times New Roman"/>
          <w:b/>
          <w:i w:val="0"/>
        </w:rPr>
        <w:t xml:space="preserve"> директорының м.а.:                     С. </w:t>
      </w:r>
      <w:proofErr w:type="spellStart"/>
      <w:r w:rsidRPr="00173EE5">
        <w:rPr>
          <w:rStyle w:val="a3"/>
          <w:rFonts w:ascii="Times New Roman" w:hAnsi="Times New Roman" w:cs="Times New Roman"/>
          <w:b/>
          <w:i w:val="0"/>
        </w:rPr>
        <w:t>Бабылова</w:t>
      </w:r>
      <w:proofErr w:type="spellEnd"/>
    </w:p>
    <w:p w:rsidR="00173EE5" w:rsidRPr="00173EE5" w:rsidRDefault="00173EE5" w:rsidP="00173EE5">
      <w:pPr>
        <w:jc w:val="right"/>
        <w:rPr>
          <w:rStyle w:val="a3"/>
          <w:rFonts w:ascii="Times New Roman" w:hAnsi="Times New Roman" w:cs="Times New Roman"/>
          <w:b/>
          <w:i w:val="0"/>
        </w:rPr>
      </w:pPr>
      <w:r w:rsidRPr="00173EE5">
        <w:rPr>
          <w:rStyle w:val="a3"/>
          <w:rFonts w:ascii="Times New Roman" w:hAnsi="Times New Roman" w:cs="Times New Roman"/>
          <w:b/>
          <w:i w:val="0"/>
        </w:rPr>
        <w:t xml:space="preserve">                    «__» ______ 2016г.</w:t>
      </w:r>
    </w:p>
    <w:p w:rsidR="00173EE5" w:rsidRPr="00173EE5" w:rsidRDefault="00173EE5" w:rsidP="00173EE5">
      <w:pPr>
        <w:rPr>
          <w:rStyle w:val="a3"/>
          <w:rFonts w:ascii="Times New Roman" w:hAnsi="Times New Roman" w:cs="Times New Roman"/>
          <w:b/>
          <w:i w:val="0"/>
        </w:rPr>
      </w:pPr>
    </w:p>
    <w:p w:rsidR="00173EE5" w:rsidRPr="00173EE5" w:rsidRDefault="00173EE5" w:rsidP="00173EE5">
      <w:pPr>
        <w:rPr>
          <w:rStyle w:val="a3"/>
          <w:rFonts w:ascii="Times New Roman" w:hAnsi="Times New Roman" w:cs="Times New Roman"/>
          <w:b/>
          <w:i w:val="0"/>
        </w:rPr>
      </w:pPr>
    </w:p>
    <w:p w:rsidR="00173EE5" w:rsidRPr="00173EE5" w:rsidRDefault="00173EE5" w:rsidP="00173EE5">
      <w:pPr>
        <w:jc w:val="center"/>
        <w:rPr>
          <w:rStyle w:val="a3"/>
          <w:rFonts w:ascii="Times New Roman" w:hAnsi="Times New Roman" w:cs="Times New Roman"/>
          <w:b/>
          <w:i w:val="0"/>
        </w:rPr>
      </w:pPr>
      <w:r w:rsidRPr="00173EE5">
        <w:rPr>
          <w:rStyle w:val="a3"/>
          <w:rFonts w:ascii="Times New Roman" w:hAnsi="Times New Roman" w:cs="Times New Roman"/>
          <w:b/>
          <w:i w:val="0"/>
        </w:rPr>
        <w:t xml:space="preserve">2016-2017 оқу </w:t>
      </w:r>
      <w:proofErr w:type="spellStart"/>
      <w:r w:rsidRPr="00173EE5">
        <w:rPr>
          <w:rStyle w:val="a3"/>
          <w:rFonts w:ascii="Times New Roman" w:hAnsi="Times New Roman" w:cs="Times New Roman"/>
          <w:b/>
          <w:i w:val="0"/>
        </w:rPr>
        <w:t>жылында</w:t>
      </w:r>
      <w:proofErr w:type="spellEnd"/>
      <w:r w:rsidRPr="00173EE5">
        <w:rPr>
          <w:rStyle w:val="a3"/>
          <w:rFonts w:ascii="Times New Roman" w:hAnsi="Times New Roman" w:cs="Times New Roman"/>
          <w:b/>
          <w:i w:val="0"/>
        </w:rPr>
        <w:t xml:space="preserve"> қорытынды </w:t>
      </w:r>
      <w:proofErr w:type="gramStart"/>
      <w:r w:rsidRPr="00173EE5">
        <w:rPr>
          <w:rStyle w:val="a3"/>
          <w:rFonts w:ascii="Times New Roman" w:hAnsi="Times New Roman" w:cs="Times New Roman"/>
          <w:b/>
          <w:i w:val="0"/>
        </w:rPr>
        <w:t>аттестаттау</w:t>
      </w:r>
      <w:proofErr w:type="gramEnd"/>
      <w:r w:rsidRPr="00173EE5">
        <w:rPr>
          <w:rStyle w:val="a3"/>
          <w:rFonts w:ascii="Times New Roman" w:hAnsi="Times New Roman" w:cs="Times New Roman"/>
          <w:b/>
          <w:i w:val="0"/>
        </w:rPr>
        <w:t>ға және ҰБТ-ге</w:t>
      </w:r>
    </w:p>
    <w:p w:rsidR="00173EE5" w:rsidRPr="00173EE5" w:rsidRDefault="00173EE5" w:rsidP="00173EE5">
      <w:pPr>
        <w:jc w:val="center"/>
        <w:rPr>
          <w:rStyle w:val="a3"/>
          <w:rFonts w:ascii="Times New Roman" w:hAnsi="Times New Roman" w:cs="Times New Roman"/>
          <w:b/>
          <w:i w:val="0"/>
        </w:rPr>
      </w:pPr>
      <w:proofErr w:type="spellStart"/>
      <w:r w:rsidRPr="00173EE5">
        <w:rPr>
          <w:rStyle w:val="a3"/>
          <w:rFonts w:ascii="Times New Roman" w:hAnsi="Times New Roman" w:cs="Times New Roman"/>
          <w:b/>
          <w:i w:val="0"/>
        </w:rPr>
        <w:t>дайындалу</w:t>
      </w:r>
      <w:proofErr w:type="spellEnd"/>
      <w:r w:rsidRPr="00173EE5">
        <w:rPr>
          <w:rStyle w:val="a3"/>
          <w:rFonts w:ascii="Times New Roman" w:hAnsi="Times New Roman" w:cs="Times New Roman"/>
          <w:b/>
          <w:i w:val="0"/>
        </w:rPr>
        <w:t xml:space="preserve"> және өткізу іс-шараларының </w:t>
      </w:r>
      <w:proofErr w:type="spellStart"/>
      <w:r w:rsidRPr="00173EE5">
        <w:rPr>
          <w:rStyle w:val="a3"/>
          <w:rFonts w:ascii="Times New Roman" w:hAnsi="Times New Roman" w:cs="Times New Roman"/>
          <w:b/>
          <w:i w:val="0"/>
        </w:rPr>
        <w:t>жоспары</w:t>
      </w:r>
      <w:proofErr w:type="spellEnd"/>
    </w:p>
    <w:p w:rsidR="00173EE5" w:rsidRPr="00173EE5" w:rsidRDefault="00173EE5" w:rsidP="00173EE5">
      <w:pPr>
        <w:rPr>
          <w:rStyle w:val="a3"/>
          <w:rFonts w:ascii="Times New Roman" w:hAnsi="Times New Roman" w:cs="Times New Roman"/>
          <w:b/>
          <w:i w:val="0"/>
        </w:rPr>
      </w:pPr>
    </w:p>
    <w:p w:rsidR="00173EE5" w:rsidRPr="00173EE5" w:rsidRDefault="00173EE5" w:rsidP="00173EE5">
      <w:pPr>
        <w:rPr>
          <w:rStyle w:val="a3"/>
          <w:rFonts w:ascii="Times New Roman" w:hAnsi="Times New Roman" w:cs="Times New Roman"/>
          <w:b/>
          <w:i w:val="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387"/>
        <w:gridCol w:w="1843"/>
        <w:gridCol w:w="2552"/>
      </w:tblGrid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>№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>Іс-шаралар</w:t>
            </w:r>
            <w:proofErr w:type="spellEnd"/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>мерзі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>м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>і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>жауаптылар</w:t>
            </w:r>
            <w:proofErr w:type="spellEnd"/>
          </w:p>
        </w:tc>
      </w:tr>
      <w:tr w:rsidR="00173EE5" w:rsidRPr="00173EE5" w:rsidTr="00B6592E">
        <w:tc>
          <w:tcPr>
            <w:tcW w:w="10349" w:type="dxa"/>
            <w:gridSpan w:val="4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>Мұғалімдермен жұмыс</w:t>
            </w: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Қорытынды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аттестаттау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және ҰБТ-ге дайындық жұмысы мен нәтижелерінің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сараптамасы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жә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не жа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ңа оқу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жылына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жұмыс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жоспары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педагогикалық кеңес өткізу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тамыз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Әкімшілік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ән мұғалімдерінің ҚА мен ҰБТ-ға дайындық жұмыс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жоспарлары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оқу-тәрбие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ісі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орынбасарының 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жиналыс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өткізуі. Оқушылар мен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– аналарға арналған ақпараттық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стендтер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безендіру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тамыз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Техн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хатшы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ән мұғалімдері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11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оқ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ушыларыны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ң оқу жүктемесін бақылау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Директордың ОТІ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Қолданбалы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курстар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мен қосымша сабақтар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кестесін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бекіту</w:t>
            </w:r>
            <w:proofErr w:type="spellEnd"/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Қыркүйек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Директор,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техн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хатшы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ҚА мен ҰБТ сынақ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тестілеулері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нәтижелері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педагогикалық кеңестер өткізу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Директор,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техн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хатшы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ән мұғалімдерімен  сынақ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тестілеулер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материалдарын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жинақтау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ән мұғалімдері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Қорытынды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аттестаттау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ға және ҰБТ-ге оқушыларды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дайындау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мәселесі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мұғалімдерге әдістемелік қолдау көрсету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желтоқсан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ОТ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І директор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Авторлық бағдарламалар құрастыру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ОТІ директор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ән </w:t>
            </w:r>
            <w:r w:rsidRPr="00173EE5">
              <w:rPr>
                <w:rStyle w:val="a3"/>
                <w:rFonts w:ascii="Times New Roman" w:hAnsi="Times New Roman" w:cs="Times New Roman"/>
                <w:i w:val="0"/>
              </w:rPr>
              <w:lastRenderedPageBreak/>
              <w:t>мұғалімдері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lastRenderedPageBreak/>
              <w:t>9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Сынақ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тестілеулер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нәтижелерінің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мониторингісі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және ә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р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пән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оқушылардың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біліміне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тақырыптық бақылау жүргізу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Ай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сайын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ОТІ директор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ән мұғалімдері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Оқушыларды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бейі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нд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оқыту бағыты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мұғалімдердің кәсіби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біліктіліктерін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арттыру</w:t>
            </w:r>
            <w:proofErr w:type="spellEnd"/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ОТ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І директор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Оқушыларды қорытынды аттестация өткізу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ережелерімен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таныстыру</w:t>
            </w:r>
            <w:proofErr w:type="spellEnd"/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наурыз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–с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әуір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Әкімшілік</w:t>
            </w: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12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Мектеп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директоры жанындағы кеңестер  өткізу «Сынақ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тестілеулер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нәтижелері»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Мектеп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директоры</w:t>
            </w: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13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Педагогикалық кеңес: «ҰБТ нәтижелері»</w:t>
            </w: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Мониторингі</w:t>
            </w:r>
            <w:proofErr w:type="spellEnd"/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ҚА мен ҰБ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Т-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ға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дайындалу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және ұйымдастыру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сараптамасы</w:t>
            </w:r>
            <w:proofErr w:type="spellEnd"/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2016-2017 оқу жылындағы ҰБТ-ге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дайындалу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ал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ға мақсат-міндеттер қою, жоғары нәтиже көрсетуге бағдарлау 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маусым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Директор,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техн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хатшы</w:t>
            </w:r>
            <w:proofErr w:type="spellEnd"/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ҰБ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Т-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ға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байланысты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үлгерім деңгейі төмен пән мұғалімдерінің сабақтарына қатысу. 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Директор, </w:t>
            </w: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ОТІ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орынбасарлары</w:t>
            </w:r>
            <w:proofErr w:type="spellEnd"/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15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Сынақ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тестілеулерін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ұйымдастыру және өткізу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Техн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хатшы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ән мұғалімдері</w:t>
            </w:r>
          </w:p>
        </w:tc>
      </w:tr>
      <w:tr w:rsidR="00173EE5" w:rsidRPr="00173EE5" w:rsidTr="00B6592E">
        <w:tc>
          <w:tcPr>
            <w:tcW w:w="10349" w:type="dxa"/>
            <w:gridSpan w:val="4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>Ата-аналармен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 xml:space="preserve">  жұмыс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Қорытынды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аттестаттау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мен ҰБ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Т-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ға дайындық және өткізу жұмыстары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ақпараттық – түсіндіру жұмысын өткізу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қыркүйек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Әкімшілік,</w:t>
            </w: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«1 жартыжылдық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тестілеу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нәтижелері және 2 жартыжылдықтың мақсаттары»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педконсилиум</w:t>
            </w:r>
            <w:proofErr w:type="spellEnd"/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Желтоқсан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ОТ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І директор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р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байқау сынағы қорытындысымен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ата-аналарды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таныстырып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отыру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Жиналыс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: «Оқушыларды  қорытынды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аттестациядан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r w:rsidRPr="00173EE5">
              <w:rPr>
                <w:rStyle w:val="a3"/>
                <w:rFonts w:ascii="Times New Roman" w:hAnsi="Times New Roman" w:cs="Times New Roman"/>
                <w:i w:val="0"/>
              </w:rPr>
              <w:lastRenderedPageBreak/>
              <w:t xml:space="preserve">өткізу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ережелері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(ҰБТ,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мемлекеттік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емтихандар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). ҰБТ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тапсыру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туралы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құжаттар.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lastRenderedPageBreak/>
              <w:t>Сәуі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р</w:t>
            </w:r>
            <w:proofErr w:type="gram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ОТ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І директор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lastRenderedPageBreak/>
              <w:t>орынбасары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lastRenderedPageBreak/>
              <w:t>5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–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аналарды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қорытынды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аттестаттау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ға дұрыс қолдау мақсатында психологиялық дайындық жұмыстары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Педагог - психолог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Ата-аналармен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жеке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әңгімелесулер өткізу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Әкімшілік,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, психолог</w:t>
            </w:r>
          </w:p>
        </w:tc>
      </w:tr>
      <w:tr w:rsidR="00173EE5" w:rsidRPr="00173EE5" w:rsidTr="00B6592E">
        <w:tc>
          <w:tcPr>
            <w:tcW w:w="10349" w:type="dxa"/>
            <w:gridSpan w:val="4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>Оқушылармен  жұмыс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Оқушылар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жиналысы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«Қорытынды аттестаттауға  және ҰБ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Т-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ға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дайындалу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. Қ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Р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БҒМ қорытынды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аттестаттауды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өткізуде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енгізген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толықтырулар және өзгерістермен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таныстыру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Мектепішілі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</w:t>
            </w:r>
            <w:proofErr w:type="spellEnd"/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жұмыс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жоспарымен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таныстыру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»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қыркүйек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Әкімшілік,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әндер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бастапқы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білім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кесіндісін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өткізу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қыркүйек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Әкімшілік,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ҰБТ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шарты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әндер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комбинациясын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ескере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отырып,қорытынды аттестаттауға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бесінші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бейінді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пәнді таңдау  жұмысын атқару.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Жеке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өткізілетін қосымша сабақтар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кестесімен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таныстыру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Қыркүйе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к-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қазан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ОТЖ директор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Қорытынды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аттестаттауды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өткізу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шарты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қазақ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тілі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орыс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тілі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алгебра, Қазақстан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тарихы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және таңдаулы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әндерінен қосымша  сабақтар өткізу.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ОТЖ директор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және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ән мұғалімдері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Мектепішілі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</w:t>
            </w:r>
            <w:proofErr w:type="spellEnd"/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байқау сынақтарын өткізу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ОТЖ директор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және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ән мұғалімдері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Жауап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парақтарын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толтыру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тренинг сабақтары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ОТЖ директор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және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ән мұғалімдері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Кәсіби бағдарлау жұмыстарын өткізу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ОТЖ директор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9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Ережемен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таныстыру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«Қорытынды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аттестаттауды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өткізу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талабы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(ҰБТ)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наурыз-сәуі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р</w:t>
            </w:r>
            <w:proofErr w:type="gram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ОТЖ директор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Мектеп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бітіруші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түлектерді қорытынды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аттестаттау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және ҰБТ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тапсыру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кезіндегі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ережелерді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сақтау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н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ұ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қаулықтар өткізу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наурыз-сәуі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р</w:t>
            </w:r>
            <w:proofErr w:type="gram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ОТЖ директор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lastRenderedPageBreak/>
              <w:t>11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Мектеп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бітіруші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түлектерді қорытынды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аттестаттау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және ҰБ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Т-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ға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байланысты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психологиялық дайындық жүргізу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психолог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12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Бесінші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ән тандауға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байланысты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псхологиялық көмек (9, 10,11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)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қараша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психолог</w:t>
            </w:r>
          </w:p>
        </w:tc>
      </w:tr>
      <w:tr w:rsidR="00173EE5" w:rsidRPr="00173EE5" w:rsidTr="00B6592E">
        <w:tc>
          <w:tcPr>
            <w:tcW w:w="10349" w:type="dxa"/>
            <w:gridSpan w:val="4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>Құжаттармен жұ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>мыс ж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>үргізу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Техникалық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хатшыны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тағайындау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туралы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бұйрық шығару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қыркүйек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Мектеп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директоры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«Алтын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белгі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» және үзді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аттестат үміткердерінің құжаттарын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дайындау</w:t>
            </w:r>
            <w:proofErr w:type="spellEnd"/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1 жартыжылдық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Техн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хатшы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Қосымша сабақтар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кестесін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бекіту</w:t>
            </w:r>
            <w:proofErr w:type="spellEnd"/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қыркүйек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Техн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хатшы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Базалық құжаттар құру «Түлек-2017» үлгілер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бойынша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және «Қорытынды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аттестаттау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мен ҰБТ-ге дайындық»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папкасы</w:t>
            </w:r>
            <w:proofErr w:type="spellEnd"/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Жыл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бойы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толықтыру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Техн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хатшы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ҰБ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Т-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ға қажетті құжаттар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жинау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. Құжаттарды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дайындау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(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арыз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, рұқсаттама,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тіркеу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журналы)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сәуір-мамыр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Техн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хатшы</w:t>
            </w:r>
            <w:proofErr w:type="spellEnd"/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Аралық және қорытынды 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аттестаттау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жүргізудің үлгі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ережесін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меңгеру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Ақпан-наурыз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Оқ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у-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ісінің меңгерушісі,</w:t>
            </w:r>
          </w:p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сынып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жетекшілері</w:t>
            </w:r>
            <w:proofErr w:type="spellEnd"/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Бақылау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кескінділерін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өткізу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кестесін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құру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қыркүйек</w:t>
            </w: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ОТЖ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орынбасары</w:t>
            </w:r>
            <w:proofErr w:type="spellEnd"/>
          </w:p>
        </w:tc>
      </w:tr>
      <w:tr w:rsidR="00173EE5" w:rsidRPr="00173EE5" w:rsidTr="00B6592E">
        <w:tc>
          <w:tcPr>
            <w:tcW w:w="10349" w:type="dxa"/>
            <w:gridSpan w:val="4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 xml:space="preserve">Қорытынды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>аттестаттауды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b/>
                <w:i w:val="0"/>
              </w:rPr>
              <w:t xml:space="preserve"> өткізу жұмыстары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Комиссия құру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туралы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бұйрық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сәуі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р</w:t>
            </w:r>
            <w:proofErr w:type="gram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Мектеп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директоры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Кезекшілі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ат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қаратын мұғалімдерді  және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емтихандар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өткізілетін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кабинеттерді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белгілеу</w:t>
            </w:r>
            <w:proofErr w:type="spellEnd"/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сәуі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р</w:t>
            </w:r>
            <w:proofErr w:type="gramEnd"/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Әкімшілік</w:t>
            </w: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Жазбаша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және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ауызша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емтихандарды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өткізу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Тестілеуді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өткізу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Тестілеу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нәтижелері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Аппеляция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баратын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оқушылардың ұсыныстарын қарастыру және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шешім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қабылдау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«Алтын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белгі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» және «Үздік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аттестатт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» үміткерлерінің құжаттарын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дайындау</w:t>
            </w:r>
            <w:proofErr w:type="spellEnd"/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</w:tr>
      <w:tr w:rsidR="00173EE5" w:rsidRPr="00173EE5" w:rsidTr="00B6592E">
        <w:tc>
          <w:tcPr>
            <w:tcW w:w="56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5387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Нәтижелерді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сараптау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және оқ</w:t>
            </w:r>
            <w:proofErr w:type="gram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у-</w:t>
            </w:r>
            <w:proofErr w:type="gram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әдістемелік жұмысты жақсарту үшін нақты </w:t>
            </w:r>
            <w:proofErr w:type="spellStart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>шешімдер</w:t>
            </w:r>
            <w:proofErr w:type="spellEnd"/>
            <w:r w:rsidRPr="00173EE5">
              <w:rPr>
                <w:rStyle w:val="a3"/>
                <w:rFonts w:ascii="Times New Roman" w:hAnsi="Times New Roman" w:cs="Times New Roman"/>
                <w:i w:val="0"/>
              </w:rPr>
              <w:t xml:space="preserve"> қабылдау</w:t>
            </w:r>
          </w:p>
        </w:tc>
        <w:tc>
          <w:tcPr>
            <w:tcW w:w="1843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2552" w:type="dxa"/>
          </w:tcPr>
          <w:p w:rsidR="00173EE5" w:rsidRPr="00173EE5" w:rsidRDefault="00173EE5" w:rsidP="00173EE5">
            <w:pPr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</w:tr>
    </w:tbl>
    <w:p w:rsidR="00173EE5" w:rsidRPr="00173EE5" w:rsidRDefault="00173EE5" w:rsidP="00173EE5">
      <w:pPr>
        <w:rPr>
          <w:rStyle w:val="a3"/>
          <w:rFonts w:ascii="Times New Roman" w:hAnsi="Times New Roman" w:cs="Times New Roman"/>
          <w:i w:val="0"/>
        </w:rPr>
      </w:pPr>
    </w:p>
    <w:p w:rsidR="00645B2C" w:rsidRPr="00173EE5" w:rsidRDefault="00645B2C" w:rsidP="00173EE5"/>
    <w:sectPr w:rsidR="00645B2C" w:rsidRPr="0017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73EE5"/>
    <w:rsid w:val="00173EE5"/>
    <w:rsid w:val="0064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73E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5201</Characters>
  <Application>Microsoft Office Word</Application>
  <DocSecurity>0</DocSecurity>
  <Lines>43</Lines>
  <Paragraphs>12</Paragraphs>
  <ScaleCrop>false</ScaleCrop>
  <Company>MultiDVD Team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2017-02-08T09:47:00Z</dcterms:created>
  <dcterms:modified xsi:type="dcterms:W3CDTF">2017-02-08T09:48:00Z</dcterms:modified>
</cp:coreProperties>
</file>